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F993D" w14:textId="77777777" w:rsidR="001F57D8" w:rsidRDefault="00E01409">
      <w:r>
        <w:t>WKU Commons Unveiled</w:t>
      </w:r>
    </w:p>
    <w:p w14:paraId="33467135" w14:textId="77777777" w:rsidR="00E01409" w:rsidRDefault="00E01409">
      <w:r>
        <w:t>VFTH</w:t>
      </w:r>
    </w:p>
    <w:p w14:paraId="3071D300" w14:textId="77777777" w:rsidR="00E01409" w:rsidRDefault="00E01409">
      <w:r>
        <w:t>2/21/19</w:t>
      </w:r>
    </w:p>
    <w:p w14:paraId="19B86B30" w14:textId="7AE1DC58" w:rsidR="00E01409" w:rsidRDefault="00396CA5">
      <w:r>
        <w:t>WKU unveil</w:t>
      </w:r>
      <w:r w:rsidR="00C47C01">
        <w:t>s plans for a transformational</w:t>
      </w:r>
      <w:r>
        <w:t xml:space="preserve"> project at the top of the hill. </w:t>
      </w:r>
    </w:p>
    <w:p w14:paraId="52F4CF27" w14:textId="77777777" w:rsidR="00396CA5" w:rsidRDefault="00396CA5"/>
    <w:p w14:paraId="14BBE649" w14:textId="77777777" w:rsidR="00396CA5" w:rsidRDefault="00396CA5">
      <w:r>
        <w:t xml:space="preserve">Amy Bingham shows us details for the WKU Commons in this week’s View from the Hill. </w:t>
      </w:r>
    </w:p>
    <w:p w14:paraId="077E2D34" w14:textId="77777777" w:rsidR="00E01409" w:rsidRDefault="00E01409"/>
    <w:p w14:paraId="0E98DD97" w14:textId="45CF11E8" w:rsidR="00E01409" w:rsidRDefault="00396CA5">
      <w:r>
        <w:t>Dining options, coffee, study spaces, it’s all coming to Helm Library.  Over the next two years, the space will be t</w:t>
      </w:r>
      <w:r w:rsidR="004D4E7D">
        <w:t xml:space="preserve">urned into the WKU </w:t>
      </w:r>
      <w:proofErr w:type="gramStart"/>
      <w:r w:rsidR="004D4E7D">
        <w:t>Commons,</w:t>
      </w:r>
      <w:proofErr w:type="gramEnd"/>
      <w:r w:rsidR="004D4E7D">
        <w:t xml:space="preserve"> a space WKU President Tim </w:t>
      </w:r>
      <w:proofErr w:type="spellStart"/>
      <w:r w:rsidR="004D4E7D">
        <w:t>Caboni</w:t>
      </w:r>
      <w:proofErr w:type="spellEnd"/>
      <w:r w:rsidR="004D4E7D">
        <w:t xml:space="preserve"> calls</w:t>
      </w:r>
      <w:r>
        <w:t xml:space="preserve"> the intellectual hub of campus. </w:t>
      </w:r>
    </w:p>
    <w:p w14:paraId="19799817" w14:textId="77777777" w:rsidR="00E01409" w:rsidRDefault="00E01409"/>
    <w:p w14:paraId="646F78E7" w14:textId="77777777" w:rsidR="00396CA5" w:rsidRDefault="004D4E7D">
      <w:r>
        <w:t xml:space="preserve">Helm Library is about to undergo a big transformation. </w:t>
      </w:r>
    </w:p>
    <w:p w14:paraId="237E1FCB" w14:textId="33EEC786" w:rsidR="004D4E7D" w:rsidRDefault="004D4E7D">
      <w:r>
        <w:t xml:space="preserve"> “The building right now is in a lot of </w:t>
      </w:r>
      <w:r w:rsidR="00A659A6">
        <w:t xml:space="preserve">little </w:t>
      </w:r>
      <w:r>
        <w:t>layers so we’ll be punching through the floors to allow more connectivity between the different floors.”</w:t>
      </w:r>
    </w:p>
    <w:p w14:paraId="38967B79" w14:textId="77777777" w:rsidR="004D4E7D" w:rsidRDefault="004D4E7D">
      <w:r>
        <w:t xml:space="preserve">The university just released conceptual drawings of the 35 million dollar project. </w:t>
      </w:r>
    </w:p>
    <w:p w14:paraId="000BAACD" w14:textId="6A693C24" w:rsidR="00396CA5" w:rsidRDefault="00396CA5" w:rsidP="00396CA5">
      <w:r>
        <w:t xml:space="preserve"> “We’re going to be opening </w:t>
      </w:r>
      <w:r w:rsidR="00A659A6">
        <w:t xml:space="preserve">up </w:t>
      </w:r>
      <w:r>
        <w:t>the third floor on the top so we</w:t>
      </w:r>
      <w:r w:rsidR="00A659A6">
        <w:t xml:space="preserve">’ll be opening up to skylights so there will be </w:t>
      </w:r>
      <w:r>
        <w:t>a lot of emphasis and focus on natural light</w:t>
      </w:r>
      <w:r w:rsidR="00A659A6">
        <w:t>ing</w:t>
      </w:r>
      <w:r>
        <w:t>.”</w:t>
      </w:r>
    </w:p>
    <w:p w14:paraId="5AA425C8" w14:textId="77777777" w:rsidR="00FC04A5" w:rsidRDefault="00FC04A5" w:rsidP="00FC04A5">
      <w:r>
        <w:t xml:space="preserve">Dean of Libraries Susann </w:t>
      </w:r>
      <w:proofErr w:type="spellStart"/>
      <w:r>
        <w:t>deVries</w:t>
      </w:r>
      <w:proofErr w:type="spellEnd"/>
      <w:r>
        <w:t xml:space="preserve"> and student representative Will Harris were part of a larger committee seeking input on the WKU Commons since last summer. </w:t>
      </w:r>
    </w:p>
    <w:p w14:paraId="664A430C" w14:textId="28C56179" w:rsidR="003B742C" w:rsidRDefault="00A659A6" w:rsidP="003B742C">
      <w:r>
        <w:t xml:space="preserve"> “W</w:t>
      </w:r>
      <w:r w:rsidR="003B742C">
        <w:t xml:space="preserve">e want to make sure </w:t>
      </w:r>
      <w:r>
        <w:t xml:space="preserve">some of </w:t>
      </w:r>
      <w:r w:rsidR="003B742C">
        <w:t>the needs of students are addressed completely, making group study rooms,</w:t>
      </w:r>
      <w:r>
        <w:t xml:space="preserve"> collaborative spaces.”</w:t>
      </w:r>
    </w:p>
    <w:p w14:paraId="49FAFF39" w14:textId="37393A4C" w:rsidR="004D4E7D" w:rsidRDefault="00A659A6" w:rsidP="003B742C">
      <w:r>
        <w:t xml:space="preserve"> “W</w:t>
      </w:r>
      <w:r w:rsidR="004D4E7D">
        <w:t xml:space="preserve">e really relied on those surveys and </w:t>
      </w:r>
      <w:r>
        <w:t xml:space="preserve">then </w:t>
      </w:r>
      <w:r w:rsidR="004D4E7D">
        <w:t>I did a lot of outreach with SGA and different clubs I’m involved in. “</w:t>
      </w:r>
    </w:p>
    <w:p w14:paraId="3D1DFBB5" w14:textId="77777777" w:rsidR="003B742C" w:rsidRDefault="003B742C" w:rsidP="003B742C">
      <w:r>
        <w:t xml:space="preserve">Harris says preserving the basketball court jump circle in the new design will help hold on to some of Helm Library’s rich history. </w:t>
      </w:r>
    </w:p>
    <w:p w14:paraId="424E2BF7" w14:textId="297E3932" w:rsidR="003B742C" w:rsidRDefault="003B742C" w:rsidP="003B742C">
      <w:r>
        <w:t xml:space="preserve"> “Get to see Helm Library as more of the </w:t>
      </w:r>
      <w:r w:rsidR="00A659A6">
        <w:t xml:space="preserve">original </w:t>
      </w:r>
      <w:r>
        <w:t xml:space="preserve">Big Red Barn that E.A. Diddle </w:t>
      </w:r>
      <w:r w:rsidR="00A659A6">
        <w:t>got to coach in.”</w:t>
      </w:r>
    </w:p>
    <w:p w14:paraId="4BF97B12" w14:textId="63FD991E" w:rsidR="004D4E7D" w:rsidRDefault="00A659A6" w:rsidP="003B742C">
      <w:r>
        <w:t xml:space="preserve">Making </w:t>
      </w:r>
      <w:r w:rsidR="00FC04A5">
        <w:t xml:space="preserve">the WKU Commons a </w:t>
      </w:r>
      <w:r w:rsidR="004D4E7D">
        <w:t xml:space="preserve">destination point at the top of the hill. </w:t>
      </w:r>
    </w:p>
    <w:p w14:paraId="3CF3414C" w14:textId="6A6506DB" w:rsidR="004D4E7D" w:rsidRDefault="004D4E7D" w:rsidP="004D4E7D">
      <w:r>
        <w:t xml:space="preserve"> </w:t>
      </w:r>
      <w:r w:rsidR="00A659A6">
        <w:t xml:space="preserve">“People </w:t>
      </w:r>
      <w:r>
        <w:t xml:space="preserve">can get coffee and </w:t>
      </w:r>
      <w:r w:rsidR="00A659A6">
        <w:t xml:space="preserve">talk about a project and </w:t>
      </w:r>
      <w:r>
        <w:t>students and faculty can meet together in a warm, welcoming environment.”</w:t>
      </w:r>
    </w:p>
    <w:p w14:paraId="5B1CDFB1" w14:textId="5FF6949F" w:rsidR="00E01409" w:rsidRDefault="00E01409">
      <w:r>
        <w:t xml:space="preserve"> “</w:t>
      </w:r>
      <w:r w:rsidR="00A659A6">
        <w:t xml:space="preserve">It’s </w:t>
      </w:r>
      <w:r w:rsidR="00FC04A5">
        <w:t>going to be the hub of campus</w:t>
      </w:r>
      <w:proofErr w:type="gramStart"/>
      <w:r w:rsidR="00FC04A5">
        <w:t xml:space="preserve">, </w:t>
      </w:r>
      <w:r w:rsidR="00765301">
        <w:t xml:space="preserve"> that</w:t>
      </w:r>
      <w:proofErr w:type="gramEnd"/>
      <w:r w:rsidR="00765301">
        <w:t xml:space="preserve"> harnesses the social and powers the spirit</w:t>
      </w:r>
      <w:r w:rsidR="00FC04A5">
        <w:t xml:space="preserve"> and </w:t>
      </w:r>
      <w:r w:rsidR="00A659A6">
        <w:t>as the tag of WKU says,</w:t>
      </w:r>
      <w:r w:rsidR="00FC04A5">
        <w:t xml:space="preserve"> the spirit makes the master</w:t>
      </w:r>
      <w:r w:rsidR="00765301">
        <w:t>.”</w:t>
      </w:r>
    </w:p>
    <w:p w14:paraId="11B093FF" w14:textId="77777777" w:rsidR="00052242" w:rsidRDefault="00052242"/>
    <w:p w14:paraId="6F6F7442" w14:textId="21CC063C" w:rsidR="00A659A6" w:rsidRDefault="00A659A6">
      <w:bookmarkStart w:id="0" w:name="_GoBack"/>
      <w:bookmarkEnd w:id="0"/>
      <w:r>
        <w:t xml:space="preserve">The project is </w:t>
      </w:r>
      <w:proofErr w:type="gramStart"/>
      <w:r>
        <w:t>a collaboration</w:t>
      </w:r>
      <w:proofErr w:type="gramEnd"/>
      <w:r>
        <w:t xml:space="preserve"> with Aramark/Restaurant Group and University Libraries.</w:t>
      </w:r>
    </w:p>
    <w:p w14:paraId="000E461E" w14:textId="44516C84" w:rsidR="00396CA5" w:rsidRDefault="00FC04A5">
      <w:proofErr w:type="spellStart"/>
      <w:proofErr w:type="gramStart"/>
      <w:r>
        <w:lastRenderedPageBreak/>
        <w:t>deV</w:t>
      </w:r>
      <w:r w:rsidR="00C47C01">
        <w:t>ries</w:t>
      </w:r>
      <w:proofErr w:type="spellEnd"/>
      <w:proofErr w:type="gramEnd"/>
      <w:r w:rsidR="00C47C01">
        <w:t xml:space="preserve"> says work </w:t>
      </w:r>
      <w:r w:rsidR="00396CA5">
        <w:t xml:space="preserve"> will begin this summer and the project is expected to be complete by spring of 2021. </w:t>
      </w:r>
    </w:p>
    <w:p w14:paraId="3EA4AF49" w14:textId="77777777" w:rsidR="00396CA5" w:rsidRDefault="00396CA5">
      <w:r>
        <w:t>With this week’s View from the Hill, I’m Amy Bingham.</w:t>
      </w:r>
    </w:p>
    <w:p w14:paraId="4EE55AD0" w14:textId="77777777" w:rsidR="00396CA5" w:rsidRDefault="00396CA5">
      <w:r>
        <w:t>###</w:t>
      </w:r>
    </w:p>
    <w:sectPr w:rsidR="00396CA5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09"/>
    <w:rsid w:val="00052242"/>
    <w:rsid w:val="001F57D8"/>
    <w:rsid w:val="00396CA5"/>
    <w:rsid w:val="003B742C"/>
    <w:rsid w:val="004D4E7D"/>
    <w:rsid w:val="00527BB2"/>
    <w:rsid w:val="00765301"/>
    <w:rsid w:val="00A659A6"/>
    <w:rsid w:val="00C47C01"/>
    <w:rsid w:val="00E01409"/>
    <w:rsid w:val="00F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2CDE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311</Words>
  <Characters>1778</Characters>
  <Application>Microsoft Macintosh Word</Application>
  <DocSecurity>0</DocSecurity>
  <Lines>14</Lines>
  <Paragraphs>4</Paragraphs>
  <ScaleCrop>false</ScaleCrop>
  <Company>WKU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6</cp:revision>
  <cp:lastPrinted>2019-02-28T21:12:00Z</cp:lastPrinted>
  <dcterms:created xsi:type="dcterms:W3CDTF">2019-02-26T21:54:00Z</dcterms:created>
  <dcterms:modified xsi:type="dcterms:W3CDTF">2019-02-28T21:13:00Z</dcterms:modified>
</cp:coreProperties>
</file>